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F7" w:rsidRDefault="00F52BF7" w:rsidP="00741A58">
      <w:pPr>
        <w:widowControl/>
        <w:snapToGrid w:val="0"/>
        <w:spacing w:line="300" w:lineRule="exact"/>
        <w:ind w:left="565" w:hangingChars="257" w:hanging="565"/>
        <w:contextualSpacing/>
        <w:jc w:val="right"/>
        <w:rPr>
          <w:rFonts w:ascii="BIZ UD明朝 Medium" w:eastAsia="BIZ UD明朝 Medium" w:hAnsi="BIZ UD明朝 Medium" w:cs="ＭＳ ゴシック"/>
          <w:color w:val="000000"/>
          <w:kern w:val="0"/>
          <w:sz w:val="22"/>
          <w:szCs w:val="22"/>
        </w:rPr>
      </w:pPr>
      <w:r w:rsidRPr="00F22A00">
        <w:rPr>
          <w:rFonts w:ascii="BIZ UD明朝 Medium" w:eastAsia="BIZ UD明朝 Medium" w:hAnsi="BIZ UD明朝 Medium" w:cs="ＭＳ ゴシック" w:hint="eastAsia"/>
          <w:color w:val="000000"/>
          <w:kern w:val="0"/>
          <w:sz w:val="22"/>
          <w:szCs w:val="22"/>
        </w:rPr>
        <w:t>（申請書ロ－②の添付書類）</w:t>
      </w:r>
    </w:p>
    <w:p w:rsidR="003F592C" w:rsidRPr="00741A58" w:rsidRDefault="003F592C" w:rsidP="00741A58">
      <w:pPr>
        <w:widowControl/>
        <w:snapToGrid w:val="0"/>
        <w:spacing w:line="300" w:lineRule="exact"/>
        <w:ind w:left="565" w:hangingChars="257" w:hanging="565"/>
        <w:contextualSpacing/>
        <w:jc w:val="right"/>
        <w:rPr>
          <w:rFonts w:ascii="BIZ UD明朝 Medium" w:eastAsia="BIZ UD明朝 Medium" w:hAnsi="BIZ UD明朝 Medium" w:cs="ＭＳ ゴシック" w:hint="eastAsia"/>
          <w:color w:val="000000"/>
          <w:kern w:val="0"/>
          <w:sz w:val="22"/>
          <w:szCs w:val="22"/>
        </w:rPr>
      </w:pPr>
      <w:bookmarkStart w:id="0" w:name="_GoBack"/>
      <w:bookmarkEnd w:id="0"/>
    </w:p>
    <w:p w:rsidR="00F52BF7" w:rsidRPr="00F22A00" w:rsidRDefault="00F52BF7" w:rsidP="00F52BF7">
      <w:pPr>
        <w:widowControl/>
        <w:snapToGrid w:val="0"/>
        <w:contextualSpacing/>
        <w:jc w:val="lef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（表１：事業が属する業種毎の最近１年間の売上高）</w:t>
      </w:r>
    </w:p>
    <w:p w:rsidR="00F52BF7" w:rsidRPr="00F22A00" w:rsidRDefault="00F52BF7" w:rsidP="00F52BF7">
      <w:pPr>
        <w:widowControl/>
        <w:snapToGrid w:val="0"/>
        <w:ind w:firstLineChars="100" w:firstLine="220"/>
        <w:contextualSpacing/>
        <w:jc w:val="lef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当社の主たる事業が属する業種は</w:t>
      </w:r>
      <w:r w:rsidRPr="00F22A00">
        <w:rPr>
          <w:rFonts w:ascii="BIZ UD明朝 Medium" w:eastAsia="BIZ UD明朝 Medium" w:hAnsi="BIZ UD明朝 Medium" w:hint="eastAsia"/>
          <w:sz w:val="22"/>
          <w:szCs w:val="22"/>
          <w:u w:val="single"/>
        </w:rPr>
        <w:t>＿＿＿＿＿＿＿＿＿＿＿</w:t>
      </w:r>
      <w:r w:rsidRPr="00F22A00">
        <w:rPr>
          <w:rFonts w:ascii="BIZ UD明朝 Medium" w:eastAsia="BIZ UD明朝 Medium" w:hAnsi="BIZ UD明朝 Medium" w:hint="eastAsia"/>
          <w:sz w:val="22"/>
          <w:szCs w:val="22"/>
        </w:rPr>
        <w:t>（※１）</w:t>
      </w:r>
    </w:p>
    <w:tbl>
      <w:tblPr>
        <w:tblStyle w:val="a3"/>
        <w:tblW w:w="0" w:type="auto"/>
        <w:tblLook w:val="04A0" w:firstRow="1" w:lastRow="0" w:firstColumn="1" w:lastColumn="0" w:noHBand="0" w:noVBand="1"/>
      </w:tblPr>
      <w:tblGrid>
        <w:gridCol w:w="3256"/>
        <w:gridCol w:w="3256"/>
        <w:gridCol w:w="3256"/>
      </w:tblGrid>
      <w:tr w:rsidR="00F52BF7" w:rsidRPr="00F22A00" w:rsidTr="002022FB">
        <w:tc>
          <w:tcPr>
            <w:tcW w:w="3256" w:type="dxa"/>
          </w:tcPr>
          <w:p w:rsidR="00F52BF7" w:rsidRPr="00F22A00" w:rsidRDefault="00F52BF7" w:rsidP="00F52BF7">
            <w:pPr>
              <w:widowControl/>
              <w:snapToGrid w:val="0"/>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業種（※２）</w:t>
            </w:r>
          </w:p>
        </w:tc>
        <w:tc>
          <w:tcPr>
            <w:tcW w:w="3256" w:type="dxa"/>
          </w:tcPr>
          <w:p w:rsidR="00F52BF7" w:rsidRPr="00F22A00" w:rsidRDefault="00F52BF7" w:rsidP="00F52BF7">
            <w:pPr>
              <w:widowControl/>
              <w:snapToGrid w:val="0"/>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最近１年間の売上高</w:t>
            </w:r>
          </w:p>
        </w:tc>
        <w:tc>
          <w:tcPr>
            <w:tcW w:w="3256" w:type="dxa"/>
          </w:tcPr>
          <w:p w:rsidR="00F52BF7" w:rsidRPr="00F22A00" w:rsidRDefault="00F52BF7" w:rsidP="00F52BF7">
            <w:pPr>
              <w:widowControl/>
              <w:snapToGrid w:val="0"/>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構成比</w:t>
            </w:r>
          </w:p>
        </w:tc>
      </w:tr>
      <w:tr w:rsidR="00F52BF7" w:rsidRPr="00F22A00" w:rsidTr="002022FB">
        <w:tc>
          <w:tcPr>
            <w:tcW w:w="3256" w:type="dxa"/>
          </w:tcPr>
          <w:p w:rsidR="00F52BF7" w:rsidRPr="00F22A00" w:rsidRDefault="00F52BF7" w:rsidP="00F52BF7">
            <w:pPr>
              <w:widowControl/>
              <w:snapToGrid w:val="0"/>
              <w:contextualSpacing/>
              <w:jc w:val="left"/>
              <w:rPr>
                <w:rFonts w:ascii="BIZ UD明朝 Medium" w:eastAsia="BIZ UD明朝 Medium" w:hAnsi="BIZ UD明朝 Medium"/>
                <w:sz w:val="22"/>
                <w:szCs w:val="22"/>
              </w:rPr>
            </w:pPr>
          </w:p>
        </w:tc>
        <w:tc>
          <w:tcPr>
            <w:tcW w:w="3256" w:type="dxa"/>
          </w:tcPr>
          <w:p w:rsidR="00F52BF7" w:rsidRPr="00F22A00" w:rsidRDefault="00F52BF7" w:rsidP="00F52BF7">
            <w:pPr>
              <w:widowControl/>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w:t>
            </w:r>
          </w:p>
        </w:tc>
        <w:tc>
          <w:tcPr>
            <w:tcW w:w="3256" w:type="dxa"/>
          </w:tcPr>
          <w:p w:rsidR="00F52BF7" w:rsidRPr="00F22A00" w:rsidRDefault="00F52BF7" w:rsidP="00F52BF7">
            <w:pPr>
              <w:widowControl/>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w:t>
            </w:r>
          </w:p>
        </w:tc>
      </w:tr>
      <w:tr w:rsidR="00F52BF7" w:rsidRPr="00F22A00" w:rsidTr="002022FB">
        <w:tc>
          <w:tcPr>
            <w:tcW w:w="3256" w:type="dxa"/>
          </w:tcPr>
          <w:p w:rsidR="00F52BF7" w:rsidRPr="00F22A00" w:rsidRDefault="00F52BF7" w:rsidP="00F52BF7">
            <w:pPr>
              <w:widowControl/>
              <w:snapToGrid w:val="0"/>
              <w:contextualSpacing/>
              <w:jc w:val="left"/>
              <w:rPr>
                <w:rFonts w:ascii="BIZ UD明朝 Medium" w:eastAsia="BIZ UD明朝 Medium" w:hAnsi="BIZ UD明朝 Medium"/>
                <w:sz w:val="22"/>
                <w:szCs w:val="22"/>
              </w:rPr>
            </w:pPr>
          </w:p>
        </w:tc>
        <w:tc>
          <w:tcPr>
            <w:tcW w:w="3256" w:type="dxa"/>
          </w:tcPr>
          <w:p w:rsidR="00F52BF7" w:rsidRPr="00F22A00" w:rsidRDefault="00F52BF7" w:rsidP="00F52BF7">
            <w:pPr>
              <w:widowControl/>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w:t>
            </w:r>
          </w:p>
        </w:tc>
        <w:tc>
          <w:tcPr>
            <w:tcW w:w="3256" w:type="dxa"/>
          </w:tcPr>
          <w:p w:rsidR="00F52BF7" w:rsidRPr="00F22A00" w:rsidRDefault="00F52BF7" w:rsidP="00F52BF7">
            <w:pPr>
              <w:widowControl/>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w:t>
            </w:r>
          </w:p>
        </w:tc>
      </w:tr>
      <w:tr w:rsidR="00F52BF7" w:rsidRPr="00F22A00" w:rsidTr="002022FB">
        <w:tc>
          <w:tcPr>
            <w:tcW w:w="3256" w:type="dxa"/>
          </w:tcPr>
          <w:p w:rsidR="00F52BF7" w:rsidRPr="00F22A00" w:rsidRDefault="00F52BF7" w:rsidP="00F52BF7">
            <w:pPr>
              <w:widowControl/>
              <w:snapToGrid w:val="0"/>
              <w:contextualSpacing/>
              <w:jc w:val="left"/>
              <w:rPr>
                <w:rFonts w:ascii="BIZ UD明朝 Medium" w:eastAsia="BIZ UD明朝 Medium" w:hAnsi="BIZ UD明朝 Medium"/>
                <w:sz w:val="22"/>
                <w:szCs w:val="22"/>
              </w:rPr>
            </w:pPr>
          </w:p>
        </w:tc>
        <w:tc>
          <w:tcPr>
            <w:tcW w:w="3256" w:type="dxa"/>
          </w:tcPr>
          <w:p w:rsidR="00F52BF7" w:rsidRPr="00F22A00" w:rsidRDefault="00F52BF7" w:rsidP="00F52BF7">
            <w:pPr>
              <w:widowControl/>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w:t>
            </w:r>
          </w:p>
        </w:tc>
        <w:tc>
          <w:tcPr>
            <w:tcW w:w="3256" w:type="dxa"/>
          </w:tcPr>
          <w:p w:rsidR="00F52BF7" w:rsidRPr="00F22A00" w:rsidRDefault="00F52BF7" w:rsidP="00F52BF7">
            <w:pPr>
              <w:widowControl/>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w:t>
            </w:r>
          </w:p>
        </w:tc>
      </w:tr>
      <w:tr w:rsidR="00F52BF7" w:rsidRPr="00F22A00" w:rsidTr="002022FB">
        <w:tc>
          <w:tcPr>
            <w:tcW w:w="3256" w:type="dxa"/>
          </w:tcPr>
          <w:p w:rsidR="00F52BF7" w:rsidRPr="00F22A00" w:rsidRDefault="00F52BF7" w:rsidP="00F52BF7">
            <w:pPr>
              <w:widowControl/>
              <w:snapToGrid w:val="0"/>
              <w:contextualSpacing/>
              <w:jc w:val="left"/>
              <w:rPr>
                <w:rFonts w:ascii="BIZ UD明朝 Medium" w:eastAsia="BIZ UD明朝 Medium" w:hAnsi="BIZ UD明朝 Medium"/>
                <w:sz w:val="22"/>
                <w:szCs w:val="22"/>
              </w:rPr>
            </w:pPr>
          </w:p>
        </w:tc>
        <w:tc>
          <w:tcPr>
            <w:tcW w:w="3256" w:type="dxa"/>
          </w:tcPr>
          <w:p w:rsidR="00F52BF7" w:rsidRPr="00F22A00" w:rsidRDefault="00F52BF7" w:rsidP="00F52BF7">
            <w:pPr>
              <w:widowControl/>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w:t>
            </w:r>
          </w:p>
        </w:tc>
        <w:tc>
          <w:tcPr>
            <w:tcW w:w="3256" w:type="dxa"/>
          </w:tcPr>
          <w:p w:rsidR="00F52BF7" w:rsidRPr="00F22A00" w:rsidRDefault="00F52BF7" w:rsidP="00F52BF7">
            <w:pPr>
              <w:widowControl/>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w:t>
            </w:r>
          </w:p>
        </w:tc>
      </w:tr>
      <w:tr w:rsidR="00F52BF7" w:rsidRPr="00F22A00" w:rsidTr="002022FB">
        <w:tc>
          <w:tcPr>
            <w:tcW w:w="3256" w:type="dxa"/>
          </w:tcPr>
          <w:p w:rsidR="00F52BF7" w:rsidRPr="00F22A00" w:rsidRDefault="00F52BF7" w:rsidP="00F52BF7">
            <w:pPr>
              <w:widowControl/>
              <w:snapToGrid w:val="0"/>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全体の売上高</w:t>
            </w:r>
          </w:p>
        </w:tc>
        <w:tc>
          <w:tcPr>
            <w:tcW w:w="3256" w:type="dxa"/>
          </w:tcPr>
          <w:p w:rsidR="00F52BF7" w:rsidRPr="00F22A00" w:rsidRDefault="00F52BF7" w:rsidP="00F52BF7">
            <w:pPr>
              <w:widowControl/>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w:t>
            </w:r>
          </w:p>
        </w:tc>
        <w:tc>
          <w:tcPr>
            <w:tcW w:w="3256" w:type="dxa"/>
          </w:tcPr>
          <w:p w:rsidR="00F52BF7" w:rsidRPr="00F22A00" w:rsidRDefault="00F52BF7" w:rsidP="00F52BF7">
            <w:pPr>
              <w:widowControl/>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100％</w:t>
            </w:r>
          </w:p>
        </w:tc>
      </w:tr>
    </w:tbl>
    <w:p w:rsidR="00F52BF7" w:rsidRPr="00F22A00" w:rsidRDefault="00F52BF7" w:rsidP="00F52BF7">
      <w:pPr>
        <w:widowControl/>
        <w:snapToGrid w:val="0"/>
        <w:ind w:left="642" w:hangingChars="292" w:hanging="642"/>
        <w:contextualSpacing/>
        <w:jc w:val="lef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※１：最近１年間の売上高が最大の業種名（主たる業種）を記載。主たる業種は指定業種であることが必要。</w:t>
      </w:r>
    </w:p>
    <w:p w:rsidR="00F52BF7" w:rsidRPr="00F22A00" w:rsidRDefault="00F52BF7" w:rsidP="00F52BF7">
      <w:pPr>
        <w:widowControl/>
        <w:snapToGrid w:val="0"/>
        <w:contextualSpacing/>
        <w:jc w:val="left"/>
        <w:rPr>
          <w:rFonts w:ascii="BIZ UD明朝 Medium" w:eastAsia="BIZ UD明朝 Medium" w:hAnsi="BIZ UD明朝 Medium"/>
          <w:color w:val="000000"/>
          <w:spacing w:val="16"/>
          <w:kern w:val="0"/>
          <w:sz w:val="22"/>
          <w:szCs w:val="22"/>
        </w:rPr>
      </w:pPr>
      <w:r w:rsidRPr="00F22A00">
        <w:rPr>
          <w:rFonts w:ascii="BIZ UD明朝 Medium" w:eastAsia="BIZ UD明朝 Medium" w:hAnsi="BIZ UD明朝 Medium" w:hint="eastAsia"/>
          <w:sz w:val="22"/>
          <w:szCs w:val="22"/>
        </w:rPr>
        <w:t>※２：業種欄には、</w:t>
      </w:r>
      <w:r w:rsidRPr="00F22A00">
        <w:rPr>
          <w:rFonts w:ascii="BIZ UD明朝 Medium" w:eastAsia="BIZ UD明朝 Medium" w:hAnsi="BIZ UD明朝 Medium" w:hint="eastAsia"/>
          <w:color w:val="000000"/>
          <w:spacing w:val="16"/>
          <w:kern w:val="0"/>
          <w:sz w:val="22"/>
          <w:szCs w:val="22"/>
        </w:rPr>
        <w:t>日本標準産業分類の細分類番号と細分類業種名を記載。</w:t>
      </w:r>
    </w:p>
    <w:p w:rsidR="00F52BF7" w:rsidRPr="00F22A00" w:rsidRDefault="00F52BF7" w:rsidP="00F52BF7">
      <w:pPr>
        <w:suppressAutoHyphens/>
        <w:kinsoku w:val="0"/>
        <w:autoSpaceDE w:val="0"/>
        <w:autoSpaceDN w:val="0"/>
        <w:snapToGrid w:val="0"/>
        <w:spacing w:beforeLines="50" w:before="180" w:line="366" w:lineRule="atLeast"/>
        <w:contextualSpacing/>
        <w:jc w:val="lef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11"/>
        <w:gridCol w:w="2612"/>
        <w:gridCol w:w="2612"/>
      </w:tblGrid>
      <w:tr w:rsidR="00F52BF7" w:rsidRPr="00F22A00" w:rsidTr="002022FB">
        <w:tc>
          <w:tcPr>
            <w:tcW w:w="1951" w:type="dxa"/>
          </w:tcPr>
          <w:p w:rsidR="00F52BF7" w:rsidRPr="00F22A00" w:rsidRDefault="00F52BF7" w:rsidP="00F52BF7">
            <w:pPr>
              <w:snapToGrid w:val="0"/>
              <w:contextualSpacing/>
              <w:rPr>
                <w:rFonts w:ascii="BIZ UD明朝 Medium" w:eastAsia="BIZ UD明朝 Medium" w:hAnsi="BIZ UD明朝 Medium"/>
                <w:sz w:val="22"/>
                <w:szCs w:val="22"/>
              </w:rPr>
            </w:pPr>
          </w:p>
        </w:tc>
        <w:tc>
          <w:tcPr>
            <w:tcW w:w="2611" w:type="dxa"/>
            <w:vAlign w:val="center"/>
          </w:tcPr>
          <w:p w:rsidR="00F52BF7" w:rsidRPr="00F22A00" w:rsidRDefault="00F52BF7" w:rsidP="00F52BF7">
            <w:pPr>
              <w:snapToGrid w:val="0"/>
              <w:contextualSpacing/>
              <w:jc w:val="lef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原油等の最近１か月の平均仕入単価</w:t>
            </w:r>
          </w:p>
        </w:tc>
        <w:tc>
          <w:tcPr>
            <w:tcW w:w="2612" w:type="dxa"/>
            <w:vAlign w:val="center"/>
          </w:tcPr>
          <w:p w:rsidR="00F52BF7" w:rsidRPr="00F22A00" w:rsidRDefault="00F52BF7" w:rsidP="00F52BF7">
            <w:pPr>
              <w:snapToGrid w:val="0"/>
              <w:contextualSpacing/>
              <w:jc w:val="lef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原油等の前年同月の平均仕入単価</w:t>
            </w:r>
          </w:p>
        </w:tc>
        <w:tc>
          <w:tcPr>
            <w:tcW w:w="2612" w:type="dxa"/>
            <w:vAlign w:val="center"/>
          </w:tcPr>
          <w:p w:rsidR="00F52BF7" w:rsidRPr="00F22A00" w:rsidRDefault="00F52BF7" w:rsidP="00F52BF7">
            <w:pPr>
              <w:snapToGrid w:val="0"/>
              <w:contextualSpacing/>
              <w:jc w:val="lef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原油等の仕入単価の上昇率</w:t>
            </w:r>
          </w:p>
          <w:p w:rsidR="00F52BF7" w:rsidRPr="00F22A00" w:rsidRDefault="00F52BF7" w:rsidP="00F52BF7">
            <w:pPr>
              <w:snapToGrid w:val="0"/>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（E/ｅ×100－100）</w:t>
            </w:r>
          </w:p>
        </w:tc>
      </w:tr>
      <w:tr w:rsidR="00F52BF7" w:rsidRPr="00F22A00" w:rsidTr="002022FB">
        <w:tc>
          <w:tcPr>
            <w:tcW w:w="1951" w:type="dxa"/>
          </w:tcPr>
          <w:p w:rsidR="00F52BF7" w:rsidRPr="00F22A00" w:rsidRDefault="00F52BF7" w:rsidP="00F52BF7">
            <w:pPr>
              <w:snapToGrid w:val="0"/>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主たる業種</w:t>
            </w:r>
          </w:p>
        </w:tc>
        <w:tc>
          <w:tcPr>
            <w:tcW w:w="2611" w:type="dxa"/>
          </w:tcPr>
          <w:p w:rsidR="00F52BF7" w:rsidRPr="00F22A00" w:rsidRDefault="00F52BF7" w:rsidP="00F52BF7">
            <w:pPr>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円【Ｅ】</w:t>
            </w:r>
          </w:p>
        </w:tc>
        <w:tc>
          <w:tcPr>
            <w:tcW w:w="2612" w:type="dxa"/>
          </w:tcPr>
          <w:p w:rsidR="00F52BF7" w:rsidRPr="00F22A00" w:rsidRDefault="00F52BF7" w:rsidP="00F52BF7">
            <w:pPr>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円【ｅ】</w:t>
            </w:r>
          </w:p>
        </w:tc>
        <w:tc>
          <w:tcPr>
            <w:tcW w:w="2612" w:type="dxa"/>
          </w:tcPr>
          <w:p w:rsidR="00F52BF7" w:rsidRPr="00F22A00" w:rsidRDefault="00F52BF7" w:rsidP="00F52BF7">
            <w:pPr>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w:t>
            </w:r>
          </w:p>
        </w:tc>
      </w:tr>
      <w:tr w:rsidR="00F52BF7" w:rsidRPr="00F22A00" w:rsidTr="002022FB">
        <w:tc>
          <w:tcPr>
            <w:tcW w:w="1951" w:type="dxa"/>
          </w:tcPr>
          <w:p w:rsidR="00F52BF7" w:rsidRPr="00F22A00" w:rsidRDefault="00F52BF7" w:rsidP="00F52BF7">
            <w:pPr>
              <w:snapToGrid w:val="0"/>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全体</w:t>
            </w:r>
          </w:p>
        </w:tc>
        <w:tc>
          <w:tcPr>
            <w:tcW w:w="2611" w:type="dxa"/>
          </w:tcPr>
          <w:p w:rsidR="00F52BF7" w:rsidRPr="00F22A00" w:rsidRDefault="00F52BF7" w:rsidP="00F52BF7">
            <w:pPr>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円【Ｅ】</w:t>
            </w:r>
          </w:p>
        </w:tc>
        <w:tc>
          <w:tcPr>
            <w:tcW w:w="2612" w:type="dxa"/>
          </w:tcPr>
          <w:p w:rsidR="00F52BF7" w:rsidRPr="00F22A00" w:rsidRDefault="00F52BF7" w:rsidP="00F52BF7">
            <w:pPr>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円【ｅ】</w:t>
            </w:r>
          </w:p>
        </w:tc>
        <w:tc>
          <w:tcPr>
            <w:tcW w:w="2612" w:type="dxa"/>
          </w:tcPr>
          <w:p w:rsidR="00F52BF7" w:rsidRPr="00F22A00" w:rsidRDefault="00F52BF7" w:rsidP="00F52BF7">
            <w:pPr>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w:t>
            </w:r>
          </w:p>
        </w:tc>
      </w:tr>
    </w:tbl>
    <w:p w:rsidR="00F52BF7" w:rsidRPr="00F22A00" w:rsidRDefault="00F52BF7" w:rsidP="00F52BF7">
      <w:pPr>
        <w:suppressAutoHyphens/>
        <w:kinsoku w:val="0"/>
        <w:autoSpaceDE w:val="0"/>
        <w:autoSpaceDN w:val="0"/>
        <w:snapToGrid w:val="0"/>
        <w:spacing w:beforeLines="50" w:before="180" w:line="366" w:lineRule="atLeast"/>
        <w:contextualSpacing/>
        <w:jc w:val="lef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（表３：主たる業種及び全体それぞれの売上原価に占める原油等の仕入価格の割合</w:t>
      </w:r>
      <w:r w:rsidRPr="00F22A00">
        <w:rPr>
          <w:rFonts w:ascii="BIZ UD明朝 Medium" w:eastAsia="BIZ UD明朝 Medium" w:hAnsi="BIZ UD明朝 Medium" w:cs="ＭＳ ゴシック" w:hint="eastAsia"/>
          <w:color w:val="000000"/>
          <w:kern w:val="0"/>
          <w:sz w:val="22"/>
          <w:szCs w:val="22"/>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11"/>
        <w:gridCol w:w="2612"/>
        <w:gridCol w:w="2612"/>
      </w:tblGrid>
      <w:tr w:rsidR="00F52BF7" w:rsidRPr="00F22A00" w:rsidTr="002022FB">
        <w:trPr>
          <w:trHeight w:val="1147"/>
        </w:trPr>
        <w:tc>
          <w:tcPr>
            <w:tcW w:w="1951" w:type="dxa"/>
          </w:tcPr>
          <w:p w:rsidR="00F52BF7" w:rsidRPr="00F22A00" w:rsidRDefault="00F52BF7" w:rsidP="00F52BF7">
            <w:pPr>
              <w:snapToGrid w:val="0"/>
              <w:contextualSpacing/>
              <w:jc w:val="center"/>
              <w:rPr>
                <w:rFonts w:ascii="BIZ UD明朝 Medium" w:eastAsia="BIZ UD明朝 Medium" w:hAnsi="BIZ UD明朝 Medium"/>
                <w:sz w:val="22"/>
                <w:szCs w:val="22"/>
              </w:rPr>
            </w:pPr>
          </w:p>
        </w:tc>
        <w:tc>
          <w:tcPr>
            <w:tcW w:w="2611" w:type="dxa"/>
            <w:vAlign w:val="center"/>
          </w:tcPr>
          <w:p w:rsidR="00F52BF7" w:rsidRPr="00F22A00" w:rsidRDefault="00F52BF7" w:rsidP="00F52BF7">
            <w:pPr>
              <w:snapToGrid w:val="0"/>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最新の売上原価</w:t>
            </w:r>
          </w:p>
        </w:tc>
        <w:tc>
          <w:tcPr>
            <w:tcW w:w="2612" w:type="dxa"/>
            <w:vAlign w:val="center"/>
          </w:tcPr>
          <w:p w:rsidR="00F52BF7" w:rsidRPr="00F22A00" w:rsidRDefault="00F52BF7" w:rsidP="00F52BF7">
            <w:pPr>
              <w:snapToGrid w:val="0"/>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最新の売上原価に対応する原油等の仕入価格</w:t>
            </w:r>
          </w:p>
        </w:tc>
        <w:tc>
          <w:tcPr>
            <w:tcW w:w="2612" w:type="dxa"/>
            <w:vAlign w:val="center"/>
          </w:tcPr>
          <w:p w:rsidR="00F52BF7" w:rsidRPr="00F22A00" w:rsidRDefault="00F52BF7" w:rsidP="00F52BF7">
            <w:pPr>
              <w:snapToGrid w:val="0"/>
              <w:contextualSpacing/>
              <w:jc w:val="lef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売上原価に占める原油等の仕入価格の割合</w:t>
            </w:r>
          </w:p>
          <w:p w:rsidR="00F52BF7" w:rsidRPr="00F22A00" w:rsidRDefault="00F52BF7" w:rsidP="00F52BF7">
            <w:pPr>
              <w:snapToGrid w:val="0"/>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（S/C×100）</w:t>
            </w:r>
          </w:p>
        </w:tc>
      </w:tr>
      <w:tr w:rsidR="00F52BF7" w:rsidRPr="00F22A00" w:rsidTr="002022FB">
        <w:trPr>
          <w:trHeight w:val="363"/>
        </w:trPr>
        <w:tc>
          <w:tcPr>
            <w:tcW w:w="1951" w:type="dxa"/>
          </w:tcPr>
          <w:p w:rsidR="00F52BF7" w:rsidRPr="00F22A00" w:rsidRDefault="00F52BF7" w:rsidP="00F52BF7">
            <w:pPr>
              <w:snapToGrid w:val="0"/>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主たる業種</w:t>
            </w:r>
          </w:p>
        </w:tc>
        <w:tc>
          <w:tcPr>
            <w:tcW w:w="2611" w:type="dxa"/>
          </w:tcPr>
          <w:p w:rsidR="00F52BF7" w:rsidRPr="00F22A00" w:rsidRDefault="00F52BF7" w:rsidP="00F52BF7">
            <w:pPr>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円【Ｃ】</w:t>
            </w:r>
          </w:p>
        </w:tc>
        <w:tc>
          <w:tcPr>
            <w:tcW w:w="2612" w:type="dxa"/>
            <w:vAlign w:val="center"/>
          </w:tcPr>
          <w:p w:rsidR="00F52BF7" w:rsidRPr="00F22A00" w:rsidRDefault="00F52BF7" w:rsidP="00F52BF7">
            <w:pPr>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円【Ｓ】</w:t>
            </w:r>
          </w:p>
        </w:tc>
        <w:tc>
          <w:tcPr>
            <w:tcW w:w="2612" w:type="dxa"/>
          </w:tcPr>
          <w:p w:rsidR="00F52BF7" w:rsidRPr="00F22A00" w:rsidRDefault="00F52BF7" w:rsidP="00F52BF7">
            <w:pPr>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w:t>
            </w:r>
          </w:p>
        </w:tc>
      </w:tr>
      <w:tr w:rsidR="00F52BF7" w:rsidRPr="00F22A00" w:rsidTr="002022FB">
        <w:trPr>
          <w:trHeight w:val="363"/>
        </w:trPr>
        <w:tc>
          <w:tcPr>
            <w:tcW w:w="1951" w:type="dxa"/>
          </w:tcPr>
          <w:p w:rsidR="00F52BF7" w:rsidRPr="00F22A00" w:rsidRDefault="00F52BF7" w:rsidP="00F52BF7">
            <w:pPr>
              <w:snapToGrid w:val="0"/>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全体</w:t>
            </w:r>
          </w:p>
        </w:tc>
        <w:tc>
          <w:tcPr>
            <w:tcW w:w="2611" w:type="dxa"/>
          </w:tcPr>
          <w:p w:rsidR="00F52BF7" w:rsidRPr="00F22A00" w:rsidRDefault="00F52BF7" w:rsidP="00F52BF7">
            <w:pPr>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円【Ｃ】</w:t>
            </w:r>
          </w:p>
        </w:tc>
        <w:tc>
          <w:tcPr>
            <w:tcW w:w="2612" w:type="dxa"/>
            <w:vAlign w:val="center"/>
          </w:tcPr>
          <w:p w:rsidR="00F52BF7" w:rsidRPr="00F22A00" w:rsidRDefault="00F52BF7" w:rsidP="00F52BF7">
            <w:pPr>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円【Ｓ】</w:t>
            </w:r>
          </w:p>
        </w:tc>
        <w:tc>
          <w:tcPr>
            <w:tcW w:w="2612" w:type="dxa"/>
          </w:tcPr>
          <w:p w:rsidR="00F52BF7" w:rsidRPr="00F22A00" w:rsidRDefault="00F52BF7" w:rsidP="00F52BF7">
            <w:pPr>
              <w:snapToGrid w:val="0"/>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w:t>
            </w:r>
          </w:p>
        </w:tc>
      </w:tr>
    </w:tbl>
    <w:p w:rsidR="00F52BF7" w:rsidRPr="00F22A00" w:rsidRDefault="00F52BF7" w:rsidP="00F52BF7">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（注）最新の売上原価及び原油等の仕入価格は、直近の決算期の値でも可。</w:t>
      </w:r>
    </w:p>
    <w:p w:rsidR="00F52BF7" w:rsidRPr="00F22A00" w:rsidRDefault="00F52BF7" w:rsidP="00F52BF7">
      <w:pPr>
        <w:suppressAutoHyphens/>
        <w:kinsoku w:val="0"/>
        <w:autoSpaceDE w:val="0"/>
        <w:autoSpaceDN w:val="0"/>
        <w:snapToGrid w:val="0"/>
        <w:spacing w:beforeLines="50" w:before="180" w:line="366" w:lineRule="atLeast"/>
        <w:contextualSpacing/>
        <w:jc w:val="left"/>
        <w:rPr>
          <w:rFonts w:ascii="BIZ UD明朝 Medium" w:eastAsia="BIZ UD明朝 Medium" w:hAnsi="BIZ UD明朝 Medium" w:cs="ＭＳ ゴシック"/>
          <w:color w:val="000000"/>
          <w:kern w:val="0"/>
          <w:sz w:val="22"/>
          <w:szCs w:val="22"/>
        </w:rPr>
      </w:pPr>
      <w:r w:rsidRPr="00F22A00">
        <w:rPr>
          <w:rFonts w:ascii="BIZ UD明朝 Medium" w:eastAsia="BIZ UD明朝 Medium" w:hAnsi="BIZ UD明朝 Medium" w:hint="eastAsia"/>
          <w:sz w:val="22"/>
          <w:szCs w:val="22"/>
        </w:rPr>
        <w:t>（表４：</w:t>
      </w:r>
      <w:r w:rsidRPr="00F22A00">
        <w:rPr>
          <w:rFonts w:ascii="BIZ UD明朝 Medium" w:eastAsia="BIZ UD明朝 Medium" w:hAnsi="BIZ UD明朝 Medium" w:cs="ＭＳ ゴシック" w:hint="eastAsia"/>
          <w:color w:val="000000"/>
          <w:kern w:val="0"/>
          <w:sz w:val="22"/>
          <w:szCs w:val="22"/>
        </w:rPr>
        <w:t>主たる業種及び全体それぞれの製品等価格への転嫁の状況）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
        <w:gridCol w:w="1279"/>
        <w:gridCol w:w="1405"/>
        <w:gridCol w:w="956"/>
        <w:gridCol w:w="1167"/>
        <w:gridCol w:w="1290"/>
        <w:gridCol w:w="845"/>
        <w:gridCol w:w="830"/>
      </w:tblGrid>
      <w:tr w:rsidR="00F52BF7" w:rsidRPr="00F22A00" w:rsidTr="00537210">
        <w:tc>
          <w:tcPr>
            <w:tcW w:w="722" w:type="dxa"/>
          </w:tcPr>
          <w:p w:rsidR="00F52BF7" w:rsidRPr="00F22A00" w:rsidRDefault="00F52BF7" w:rsidP="00F52BF7">
            <w:pPr>
              <w:suppressAutoHyphens/>
              <w:kinsoku w:val="0"/>
              <w:autoSpaceDE w:val="0"/>
              <w:autoSpaceDN w:val="0"/>
              <w:snapToGrid w:val="0"/>
              <w:spacing w:line="366" w:lineRule="atLeast"/>
              <w:contextualSpacing/>
              <w:jc w:val="left"/>
              <w:rPr>
                <w:rFonts w:ascii="BIZ UD明朝 Medium" w:eastAsia="BIZ UD明朝 Medium" w:hAnsi="BIZ UD明朝 Medium"/>
                <w:sz w:val="22"/>
                <w:szCs w:val="22"/>
              </w:rPr>
            </w:pPr>
          </w:p>
        </w:tc>
        <w:tc>
          <w:tcPr>
            <w:tcW w:w="1279" w:type="dxa"/>
            <w:vAlign w:val="center"/>
          </w:tcPr>
          <w:p w:rsidR="00F52BF7" w:rsidRPr="00F22A00" w:rsidRDefault="00F52BF7" w:rsidP="00F52BF7">
            <w:pPr>
              <w:suppressAutoHyphens/>
              <w:kinsoku w:val="0"/>
              <w:autoSpaceDE w:val="0"/>
              <w:autoSpaceDN w:val="0"/>
              <w:snapToGrid w:val="0"/>
              <w:spacing w:line="366" w:lineRule="atLeast"/>
              <w:ind w:leftChars="20" w:left="42"/>
              <w:contextualSpacing/>
              <w:jc w:val="lef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最近３か月間の原油等の仕入価格</w:t>
            </w:r>
          </w:p>
        </w:tc>
        <w:tc>
          <w:tcPr>
            <w:tcW w:w="1405" w:type="dxa"/>
            <w:vAlign w:val="center"/>
          </w:tcPr>
          <w:p w:rsidR="00F52BF7" w:rsidRPr="00F22A00" w:rsidRDefault="00F52BF7" w:rsidP="00F52BF7">
            <w:pPr>
              <w:suppressAutoHyphens/>
              <w:kinsoku w:val="0"/>
              <w:autoSpaceDE w:val="0"/>
              <w:autoSpaceDN w:val="0"/>
              <w:snapToGrid w:val="0"/>
              <w:spacing w:line="366" w:lineRule="atLeast"/>
              <w:ind w:leftChars="67" w:left="141"/>
              <w:contextualSpacing/>
              <w:jc w:val="lef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最近３か月間の売上高</w:t>
            </w:r>
          </w:p>
        </w:tc>
        <w:tc>
          <w:tcPr>
            <w:tcW w:w="956" w:type="dxa"/>
            <w:vAlign w:val="center"/>
          </w:tcPr>
          <w:p w:rsidR="00F52BF7" w:rsidRPr="00F22A00" w:rsidRDefault="00F52BF7" w:rsidP="00F52BF7">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（A/B）</w:t>
            </w:r>
          </w:p>
        </w:tc>
        <w:tc>
          <w:tcPr>
            <w:tcW w:w="1167" w:type="dxa"/>
            <w:vAlign w:val="center"/>
          </w:tcPr>
          <w:p w:rsidR="00F52BF7" w:rsidRPr="00F22A00" w:rsidRDefault="00F52BF7" w:rsidP="00F52BF7">
            <w:pPr>
              <w:suppressAutoHyphens/>
              <w:kinsoku w:val="0"/>
              <w:autoSpaceDE w:val="0"/>
              <w:autoSpaceDN w:val="0"/>
              <w:snapToGrid w:val="0"/>
              <w:spacing w:line="366" w:lineRule="atLeast"/>
              <w:ind w:leftChars="16" w:left="34"/>
              <w:contextualSpacing/>
              <w:jc w:val="lef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前年同期の原油等の仕入価格</w:t>
            </w:r>
          </w:p>
        </w:tc>
        <w:tc>
          <w:tcPr>
            <w:tcW w:w="1290" w:type="dxa"/>
            <w:vAlign w:val="center"/>
          </w:tcPr>
          <w:p w:rsidR="00F52BF7" w:rsidRPr="00F22A00" w:rsidRDefault="00F52BF7" w:rsidP="00F52BF7">
            <w:pPr>
              <w:suppressAutoHyphens/>
              <w:kinsoku w:val="0"/>
              <w:autoSpaceDE w:val="0"/>
              <w:autoSpaceDN w:val="0"/>
              <w:snapToGrid w:val="0"/>
              <w:spacing w:line="366" w:lineRule="atLeast"/>
              <w:ind w:leftChars="57" w:left="120"/>
              <w:contextualSpacing/>
              <w:jc w:val="lef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前年同期の売上高</w:t>
            </w:r>
          </w:p>
        </w:tc>
        <w:tc>
          <w:tcPr>
            <w:tcW w:w="845" w:type="dxa"/>
            <w:vAlign w:val="center"/>
          </w:tcPr>
          <w:p w:rsidR="00F52BF7" w:rsidRPr="00F22A00" w:rsidRDefault="00F52BF7" w:rsidP="00F52BF7">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（a/b）</w:t>
            </w:r>
          </w:p>
        </w:tc>
        <w:tc>
          <w:tcPr>
            <w:tcW w:w="830" w:type="dxa"/>
            <w:vAlign w:val="center"/>
          </w:tcPr>
          <w:p w:rsidR="00F52BF7" w:rsidRPr="00F22A00" w:rsidRDefault="00F52BF7" w:rsidP="00F52BF7">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（A/B）－（a/b）＝Ｐ</w:t>
            </w:r>
          </w:p>
        </w:tc>
      </w:tr>
      <w:tr w:rsidR="00F52BF7" w:rsidRPr="00F22A00" w:rsidTr="00537210">
        <w:trPr>
          <w:trHeight w:val="566"/>
        </w:trPr>
        <w:tc>
          <w:tcPr>
            <w:tcW w:w="722" w:type="dxa"/>
          </w:tcPr>
          <w:p w:rsidR="00F52BF7" w:rsidRPr="00F22A00" w:rsidRDefault="00F52BF7" w:rsidP="00F52BF7">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主たる</w:t>
            </w:r>
          </w:p>
          <w:p w:rsidR="00F52BF7" w:rsidRPr="00F22A00" w:rsidRDefault="00F52BF7" w:rsidP="00F52BF7">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業種</w:t>
            </w:r>
          </w:p>
        </w:tc>
        <w:tc>
          <w:tcPr>
            <w:tcW w:w="1279" w:type="dxa"/>
          </w:tcPr>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w:t>
            </w:r>
          </w:p>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【A】</w:t>
            </w:r>
          </w:p>
        </w:tc>
        <w:tc>
          <w:tcPr>
            <w:tcW w:w="1405" w:type="dxa"/>
          </w:tcPr>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w:t>
            </w:r>
          </w:p>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【B】</w:t>
            </w:r>
          </w:p>
        </w:tc>
        <w:tc>
          <w:tcPr>
            <w:tcW w:w="956" w:type="dxa"/>
          </w:tcPr>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p>
        </w:tc>
        <w:tc>
          <w:tcPr>
            <w:tcW w:w="1167" w:type="dxa"/>
          </w:tcPr>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w:t>
            </w:r>
          </w:p>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【a】</w:t>
            </w:r>
          </w:p>
        </w:tc>
        <w:tc>
          <w:tcPr>
            <w:tcW w:w="1290" w:type="dxa"/>
          </w:tcPr>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w:t>
            </w:r>
          </w:p>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【b】</w:t>
            </w:r>
          </w:p>
        </w:tc>
        <w:tc>
          <w:tcPr>
            <w:tcW w:w="845" w:type="dxa"/>
          </w:tcPr>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p>
        </w:tc>
        <w:tc>
          <w:tcPr>
            <w:tcW w:w="830" w:type="dxa"/>
          </w:tcPr>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p>
        </w:tc>
      </w:tr>
      <w:tr w:rsidR="00F52BF7" w:rsidRPr="00F22A00" w:rsidTr="00537210">
        <w:tc>
          <w:tcPr>
            <w:tcW w:w="722" w:type="dxa"/>
            <w:vAlign w:val="center"/>
          </w:tcPr>
          <w:p w:rsidR="00F52BF7" w:rsidRPr="00F22A00" w:rsidRDefault="00F52BF7" w:rsidP="00F52BF7">
            <w:pPr>
              <w:suppressAutoHyphens/>
              <w:kinsoku w:val="0"/>
              <w:autoSpaceDE w:val="0"/>
              <w:autoSpaceDN w:val="0"/>
              <w:snapToGrid w:val="0"/>
              <w:spacing w:line="366" w:lineRule="atLeast"/>
              <w:contextualSpacing/>
              <w:jc w:val="center"/>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全体</w:t>
            </w:r>
          </w:p>
        </w:tc>
        <w:tc>
          <w:tcPr>
            <w:tcW w:w="1279" w:type="dxa"/>
          </w:tcPr>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w:t>
            </w:r>
          </w:p>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【A】</w:t>
            </w:r>
          </w:p>
        </w:tc>
        <w:tc>
          <w:tcPr>
            <w:tcW w:w="1405" w:type="dxa"/>
          </w:tcPr>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w:t>
            </w:r>
          </w:p>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【B】</w:t>
            </w:r>
          </w:p>
        </w:tc>
        <w:tc>
          <w:tcPr>
            <w:tcW w:w="956" w:type="dxa"/>
          </w:tcPr>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p>
        </w:tc>
        <w:tc>
          <w:tcPr>
            <w:tcW w:w="1167" w:type="dxa"/>
          </w:tcPr>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w:t>
            </w:r>
          </w:p>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【a】</w:t>
            </w:r>
          </w:p>
        </w:tc>
        <w:tc>
          <w:tcPr>
            <w:tcW w:w="1290" w:type="dxa"/>
          </w:tcPr>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円</w:t>
            </w:r>
          </w:p>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r w:rsidRPr="00F22A00">
              <w:rPr>
                <w:rFonts w:ascii="BIZ UD明朝 Medium" w:eastAsia="BIZ UD明朝 Medium" w:hAnsi="BIZ UD明朝 Medium" w:hint="eastAsia"/>
                <w:sz w:val="22"/>
                <w:szCs w:val="22"/>
              </w:rPr>
              <w:t>【b】</w:t>
            </w:r>
          </w:p>
        </w:tc>
        <w:tc>
          <w:tcPr>
            <w:tcW w:w="845" w:type="dxa"/>
          </w:tcPr>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p>
        </w:tc>
        <w:tc>
          <w:tcPr>
            <w:tcW w:w="830" w:type="dxa"/>
          </w:tcPr>
          <w:p w:rsidR="00F52BF7" w:rsidRPr="00F22A00" w:rsidRDefault="00F52BF7" w:rsidP="00F52BF7">
            <w:pPr>
              <w:suppressAutoHyphens/>
              <w:kinsoku w:val="0"/>
              <w:autoSpaceDE w:val="0"/>
              <w:autoSpaceDN w:val="0"/>
              <w:snapToGrid w:val="0"/>
              <w:spacing w:line="366" w:lineRule="atLeast"/>
              <w:contextualSpacing/>
              <w:jc w:val="right"/>
              <w:rPr>
                <w:rFonts w:ascii="BIZ UD明朝 Medium" w:eastAsia="BIZ UD明朝 Medium" w:hAnsi="BIZ UD明朝 Medium"/>
                <w:sz w:val="22"/>
                <w:szCs w:val="22"/>
              </w:rPr>
            </w:pPr>
          </w:p>
        </w:tc>
      </w:tr>
    </w:tbl>
    <w:p w:rsidR="00537210" w:rsidRPr="00537210" w:rsidRDefault="00537210" w:rsidP="00537210">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r w:rsidRPr="00537210">
        <w:rPr>
          <w:rFonts w:ascii="BIZ UD明朝 Medium" w:eastAsia="BIZ UD明朝 Medium" w:hAnsi="BIZ UD明朝 Medium" w:hint="eastAsia"/>
          <w:sz w:val="22"/>
          <w:szCs w:val="22"/>
        </w:rPr>
        <w:t xml:space="preserve">上記のとおり相違ありません。　</w:t>
      </w:r>
    </w:p>
    <w:p w:rsidR="00537210" w:rsidRPr="00537210" w:rsidRDefault="00537210" w:rsidP="00537210">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r w:rsidRPr="00537210">
        <w:rPr>
          <w:rFonts w:ascii="BIZ UD明朝 Medium" w:eastAsia="BIZ UD明朝 Medium" w:hAnsi="BIZ UD明朝 Medium" w:hint="eastAsia"/>
          <w:sz w:val="22"/>
          <w:szCs w:val="22"/>
        </w:rPr>
        <w:t>令和　　年　　　月　　　日　　申請者　　住所</w:t>
      </w:r>
    </w:p>
    <w:p w:rsidR="00537210" w:rsidRPr="00537210" w:rsidRDefault="00537210" w:rsidP="00537210">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r w:rsidRPr="00537210">
        <w:rPr>
          <w:rFonts w:ascii="BIZ UD明朝 Medium" w:eastAsia="BIZ UD明朝 Medium" w:hAnsi="BIZ UD明朝 Medium" w:hint="eastAsia"/>
          <w:sz w:val="22"/>
          <w:szCs w:val="22"/>
        </w:rPr>
        <w:t xml:space="preserve">　　　　　　　　　　　　　　　　　　　　企業名</w:t>
      </w:r>
    </w:p>
    <w:p w:rsidR="00537210" w:rsidRPr="00537210" w:rsidRDefault="00537210" w:rsidP="00537210">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r w:rsidRPr="00537210">
        <w:rPr>
          <w:rFonts w:ascii="BIZ UD明朝 Medium" w:eastAsia="BIZ UD明朝 Medium" w:hAnsi="BIZ UD明朝 Medium" w:hint="eastAsia"/>
          <w:sz w:val="22"/>
          <w:szCs w:val="22"/>
        </w:rPr>
        <w:t xml:space="preserve">　　　　　　　　　　　　　　　　　　　　代表者氏名　　　　　　　　　　　　　　　　　㊞</w:t>
      </w:r>
    </w:p>
    <w:p w:rsidR="00537210" w:rsidRPr="00537210" w:rsidRDefault="00537210" w:rsidP="00537210">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p>
    <w:p w:rsidR="00537210" w:rsidRPr="00537210" w:rsidRDefault="00537210" w:rsidP="00537210">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r w:rsidRPr="00537210">
        <w:rPr>
          <w:rFonts w:ascii="BIZ UD明朝 Medium" w:eastAsia="BIZ UD明朝 Medium" w:hAnsi="BIZ UD明朝 Medium" w:hint="eastAsia"/>
          <w:sz w:val="22"/>
          <w:szCs w:val="22"/>
        </w:rPr>
        <w:t>帳簿等を確認したところ、上記のとおり相違ありません。</w:t>
      </w:r>
    </w:p>
    <w:p w:rsidR="00537210" w:rsidRPr="00537210" w:rsidRDefault="00537210" w:rsidP="00537210">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r w:rsidRPr="00537210">
        <w:rPr>
          <w:rFonts w:ascii="BIZ UD明朝 Medium" w:eastAsia="BIZ UD明朝 Medium" w:hAnsi="BIZ UD明朝 Medium" w:hint="eastAsia"/>
          <w:sz w:val="22"/>
          <w:szCs w:val="22"/>
        </w:rPr>
        <w:t>令和　　年　　　月　　　日　　住所又は事務所名</w:t>
      </w:r>
    </w:p>
    <w:p w:rsidR="003F592C" w:rsidRDefault="003F592C" w:rsidP="00537210">
      <w:pPr>
        <w:suppressAutoHyphens/>
        <w:kinsoku w:val="0"/>
        <w:wordWrap w:val="0"/>
        <w:autoSpaceDE w:val="0"/>
        <w:autoSpaceDN w:val="0"/>
        <w:spacing w:line="366" w:lineRule="atLeast"/>
        <w:ind w:left="642" w:hangingChars="292" w:hanging="642"/>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経営指導員</w:t>
      </w:r>
    </w:p>
    <w:p w:rsidR="003F26E4" w:rsidRPr="00537210" w:rsidRDefault="00537210" w:rsidP="003F592C">
      <w:pPr>
        <w:suppressAutoHyphens/>
        <w:kinsoku w:val="0"/>
        <w:wordWrap w:val="0"/>
        <w:autoSpaceDE w:val="0"/>
        <w:autoSpaceDN w:val="0"/>
        <w:spacing w:line="366" w:lineRule="atLeast"/>
        <w:ind w:leftChars="200" w:left="420" w:firstLineChars="1300" w:firstLine="2860"/>
        <w:jc w:val="left"/>
        <w:rPr>
          <w:rFonts w:ascii="BIZ UD明朝 Medium" w:eastAsia="BIZ UD明朝 Medium" w:hAnsi="BIZ UD明朝 Medium"/>
          <w:sz w:val="22"/>
          <w:szCs w:val="22"/>
        </w:rPr>
      </w:pPr>
      <w:r w:rsidRPr="00537210">
        <w:rPr>
          <w:rFonts w:ascii="BIZ UD明朝 Medium" w:eastAsia="BIZ UD明朝 Medium" w:hAnsi="BIZ UD明朝 Medium" w:hint="eastAsia"/>
          <w:sz w:val="22"/>
          <w:szCs w:val="22"/>
        </w:rPr>
        <w:t xml:space="preserve">税理士・会計士　</w:t>
      </w:r>
      <w:r w:rsidR="003F592C">
        <w:rPr>
          <w:rFonts w:ascii="BIZ UD明朝 Medium" w:eastAsia="BIZ UD明朝 Medium" w:hAnsi="BIZ UD明朝 Medium" w:hint="eastAsia"/>
          <w:sz w:val="22"/>
          <w:szCs w:val="22"/>
        </w:rPr>
        <w:t xml:space="preserve">　　　　　　　</w:t>
      </w:r>
      <w:r w:rsidRPr="00537210">
        <w:rPr>
          <w:rFonts w:ascii="BIZ UD明朝 Medium" w:eastAsia="BIZ UD明朝 Medium" w:hAnsi="BIZ UD明朝 Medium" w:hint="eastAsia"/>
          <w:sz w:val="22"/>
          <w:szCs w:val="22"/>
        </w:rPr>
        <w:t xml:space="preserve">　　　　　　　　　　　　　㊞</w:t>
      </w:r>
    </w:p>
    <w:sectPr w:rsidR="003F26E4" w:rsidRPr="00537210" w:rsidSect="003F592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F7"/>
    <w:rsid w:val="002C774B"/>
    <w:rsid w:val="003F26E4"/>
    <w:rsid w:val="003F592C"/>
    <w:rsid w:val="00537210"/>
    <w:rsid w:val="00741A58"/>
    <w:rsid w:val="00F52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DE703"/>
  <w15:chartTrackingRefBased/>
  <w15:docId w15:val="{2AE44978-F690-4746-A517-B3DB5A34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BF7"/>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2BF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EE56-563F-472F-A389-327DCCC1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湯本葵</dc:creator>
  <cp:keywords/>
  <dc:description/>
  <cp:lastModifiedBy>湯本葵</cp:lastModifiedBy>
  <cp:revision>5</cp:revision>
  <dcterms:created xsi:type="dcterms:W3CDTF">2022-07-21T00:47:00Z</dcterms:created>
  <dcterms:modified xsi:type="dcterms:W3CDTF">2022-07-21T00:59:00Z</dcterms:modified>
</cp:coreProperties>
</file>